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1017" w14:textId="77777777" w:rsidR="00FE1F6E" w:rsidRDefault="00FE1F6E" w:rsidP="00FE1F6E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附件8</w:t>
      </w:r>
    </w:p>
    <w:p w14:paraId="689A2C87" w14:textId="77777777" w:rsidR="00FE1F6E" w:rsidRDefault="00FE1F6E" w:rsidP="00FE1F6E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小额贷款公司可行性研究报告</w:t>
      </w:r>
    </w:p>
    <w:p w14:paraId="7DAB1FB7" w14:textId="77777777" w:rsidR="00FE1F6E" w:rsidRDefault="00FE1F6E" w:rsidP="00FE1F6E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（县级地方金融监督管理部门参考提纲）</w:t>
      </w:r>
    </w:p>
    <w:p w14:paraId="28ECA62B" w14:textId="77777777" w:rsidR="00FE1F6E" w:rsidRDefault="00FE1F6E" w:rsidP="00FE1F6E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19AF8EAC" w14:textId="77777777" w:rsidR="00FE1F6E" w:rsidRDefault="00FE1F6E" w:rsidP="00FE1F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可行性报告内容应包括：</w:t>
      </w:r>
    </w:p>
    <w:p w14:paraId="7F012829" w14:textId="77777777" w:rsidR="00FE1F6E" w:rsidRDefault="00FE1F6E" w:rsidP="00FE1F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当地经济金融发展、农村经济发展情况；</w:t>
      </w:r>
    </w:p>
    <w:p w14:paraId="6A6E9844" w14:textId="77777777" w:rsidR="00FE1F6E" w:rsidRDefault="00FE1F6E" w:rsidP="00FE1F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设立小额贷款公司的必要性和可行性，市场前景分析；</w:t>
      </w:r>
    </w:p>
    <w:p w14:paraId="2FD44DC8" w14:textId="77777777" w:rsidR="00FE1F6E" w:rsidRDefault="00FE1F6E" w:rsidP="00FE1F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预设注册资本金、股东及高管情况分析；</w:t>
      </w:r>
    </w:p>
    <w:p w14:paraId="7EB8CCC4" w14:textId="77777777" w:rsidR="00FE1F6E" w:rsidRDefault="00FE1F6E" w:rsidP="00FE1F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主发起人（第一大股东）及其他法人股东资质情况、经营情况、合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情况</w:t>
      </w:r>
      <w:r>
        <w:rPr>
          <w:rFonts w:eastAsia="仿宋_GB2312" w:hint="eastAsia"/>
          <w:sz w:val="32"/>
          <w:szCs w:val="32"/>
        </w:rPr>
        <w:t>、对外投资情况、交叉持股情况等；</w:t>
      </w:r>
    </w:p>
    <w:p w14:paraId="1294769D" w14:textId="77777777" w:rsidR="00FE1F6E" w:rsidRDefault="00FE1F6E" w:rsidP="00FE1F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业务发展规划和金融风险分析；</w:t>
      </w:r>
    </w:p>
    <w:p w14:paraId="64971ECE" w14:textId="77777777" w:rsidR="00FE1F6E" w:rsidRDefault="00FE1F6E" w:rsidP="00FE1F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内部管理制度相关情况</w:t>
      </w:r>
      <w:r>
        <w:rPr>
          <w:rFonts w:eastAsia="仿宋_GB2312" w:hint="eastAsia"/>
          <w:sz w:val="32"/>
          <w:szCs w:val="32"/>
        </w:rPr>
        <w:t>。</w:t>
      </w:r>
    </w:p>
    <w:p w14:paraId="1485A067" w14:textId="77777777" w:rsidR="00FE1F6E" w:rsidRDefault="00FE1F6E" w:rsidP="00FE1F6E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567418B" w14:textId="77777777" w:rsidR="00FE1F6E" w:rsidRDefault="00FE1F6E" w:rsidP="00FE1F6E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454A5F31" w14:textId="77777777" w:rsidR="00FE1F6E" w:rsidRDefault="00FE1F6E" w:rsidP="00FE1F6E">
      <w:pPr>
        <w:rPr>
          <w:rFonts w:ascii="Times New Roman" w:eastAsia="方正黑体_GBK" w:hAnsi="Times New Roman"/>
          <w:sz w:val="32"/>
          <w:szCs w:val="32"/>
        </w:rPr>
      </w:pPr>
    </w:p>
    <w:p w14:paraId="5132B1A4" w14:textId="77777777" w:rsidR="00FE1F6E" w:rsidRDefault="00FE1F6E" w:rsidP="00FE1F6E">
      <w:pPr>
        <w:rPr>
          <w:rFonts w:ascii="Times New Roman" w:eastAsia="方正黑体_GBK" w:hAnsi="Times New Roman"/>
          <w:sz w:val="32"/>
          <w:szCs w:val="32"/>
        </w:rPr>
      </w:pPr>
    </w:p>
    <w:p w14:paraId="20D5CE6D" w14:textId="77777777" w:rsidR="00FE1F6E" w:rsidRDefault="00FE1F6E" w:rsidP="00FE1F6E">
      <w:pPr>
        <w:rPr>
          <w:rFonts w:ascii="Times New Roman" w:eastAsia="方正黑体_GBK" w:hAnsi="Times New Roman"/>
          <w:sz w:val="32"/>
          <w:szCs w:val="32"/>
        </w:rPr>
      </w:pPr>
    </w:p>
    <w:p w14:paraId="370A220E" w14:textId="77777777" w:rsidR="00FC1951" w:rsidRPr="00FE1F6E" w:rsidRDefault="00E07550" w:rsidP="00FE1F6E"/>
    <w:sectPr w:rsidR="00FC1951" w:rsidRPr="00FE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57A9" w14:textId="77777777" w:rsidR="00E07550" w:rsidRDefault="00E07550" w:rsidP="00737420">
      <w:r>
        <w:separator/>
      </w:r>
    </w:p>
  </w:endnote>
  <w:endnote w:type="continuationSeparator" w:id="0">
    <w:p w14:paraId="104C7FC0" w14:textId="77777777" w:rsidR="00E07550" w:rsidRDefault="00E07550" w:rsidP="0073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D5C6" w14:textId="77777777" w:rsidR="00E07550" w:rsidRDefault="00E07550" w:rsidP="00737420">
      <w:r>
        <w:separator/>
      </w:r>
    </w:p>
  </w:footnote>
  <w:footnote w:type="continuationSeparator" w:id="0">
    <w:p w14:paraId="52E46E08" w14:textId="77777777" w:rsidR="00E07550" w:rsidRDefault="00E07550" w:rsidP="0073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601F84"/>
    <w:rsid w:val="00687818"/>
    <w:rsid w:val="00691915"/>
    <w:rsid w:val="006B4463"/>
    <w:rsid w:val="00737420"/>
    <w:rsid w:val="00B96B6E"/>
    <w:rsid w:val="00D13A07"/>
    <w:rsid w:val="00E07550"/>
    <w:rsid w:val="00F0288A"/>
    <w:rsid w:val="00F83F53"/>
    <w:rsid w:val="00FA45BB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42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2021-10-13T01:37:00Z</dcterms:created>
  <dcterms:modified xsi:type="dcterms:W3CDTF">2021-10-13T01:37:00Z</dcterms:modified>
</cp:coreProperties>
</file>